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527C69" w:rsidRPr="000B6C8C" w:rsidRDefault="00527C69" w:rsidP="00527C69">
      <w:pPr>
        <w:contextualSpacing/>
        <w:jc w:val="center"/>
        <w:rPr>
          <w:b/>
          <w:bCs/>
          <w:sz w:val="28"/>
          <w:szCs w:val="28"/>
        </w:rPr>
      </w:pPr>
      <w:proofErr w:type="gramStart"/>
      <w:r w:rsidRPr="000B6C8C">
        <w:rPr>
          <w:b/>
          <w:bCs/>
          <w:sz w:val="28"/>
          <w:szCs w:val="28"/>
        </w:rPr>
        <w:t xml:space="preserve">по проекту решения </w:t>
      </w:r>
      <w:r>
        <w:rPr>
          <w:b/>
          <w:bCs/>
          <w:sz w:val="28"/>
          <w:szCs w:val="28"/>
        </w:rPr>
        <w:t>о</w:t>
      </w:r>
      <w:r w:rsidR="00570C17">
        <w:rPr>
          <w:b/>
          <w:bCs/>
          <w:sz w:val="28"/>
          <w:szCs w:val="28"/>
        </w:rPr>
        <w:t xml:space="preserve"> предоставлении разрешения </w:t>
      </w:r>
      <w:r w:rsidR="00D5054F">
        <w:rPr>
          <w:b/>
          <w:bCs/>
          <w:sz w:val="28"/>
          <w:szCs w:val="28"/>
        </w:rPr>
        <w:t>на отклонение от предельных параметров разрешенного строительства в части</w:t>
      </w:r>
      <w:proofErr w:type="gramEnd"/>
      <w:r w:rsidR="00D5054F">
        <w:rPr>
          <w:b/>
          <w:bCs/>
          <w:sz w:val="28"/>
          <w:szCs w:val="28"/>
        </w:rPr>
        <w:t xml:space="preserve"> уменьшения отступов от северной границы с 3,0 м до 1,0 м, от западной границы                       с 3,0 м до 1,4 м в отношении земельного участка с кадастровым номером 61:54:0075401:22, расположенного по адресу: Ростовская область,                        р-н. Миллеровский, г. Миллерово, ул. Репина, д. 58</w:t>
      </w:r>
    </w:p>
    <w:p w:rsidR="001B5038" w:rsidRPr="00AA4693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038" w:rsidRDefault="00D5054F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DF528D" w:rsidRPr="00AA469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="00BD3AC2" w:rsidRPr="00AA4693">
        <w:rPr>
          <w:b/>
          <w:sz w:val="28"/>
          <w:szCs w:val="28"/>
        </w:rPr>
        <w:t>.</w:t>
      </w:r>
      <w:r w:rsidR="000D0BB5">
        <w:rPr>
          <w:b/>
          <w:sz w:val="28"/>
          <w:szCs w:val="28"/>
        </w:rPr>
        <w:t>2024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В соответствии с постановлением </w:t>
      </w:r>
      <w:r w:rsidR="00D5054F">
        <w:rPr>
          <w:sz w:val="28"/>
          <w:szCs w:val="28"/>
        </w:rPr>
        <w:t>заместителя</w:t>
      </w:r>
      <w:r w:rsidR="000D0BB5">
        <w:rPr>
          <w:sz w:val="28"/>
          <w:szCs w:val="28"/>
        </w:rPr>
        <w:t xml:space="preserve"> п</w:t>
      </w:r>
      <w:r w:rsidRPr="00AA4693">
        <w:rPr>
          <w:sz w:val="28"/>
          <w:szCs w:val="28"/>
        </w:rPr>
        <w:t>р</w:t>
      </w:r>
      <w:r w:rsidR="00D5054F">
        <w:rPr>
          <w:sz w:val="28"/>
          <w:szCs w:val="28"/>
        </w:rPr>
        <w:t xml:space="preserve">едседателя Собрания депутатов </w:t>
      </w:r>
      <w:r w:rsidRPr="00AA4693">
        <w:rPr>
          <w:sz w:val="28"/>
          <w:szCs w:val="28"/>
        </w:rPr>
        <w:t>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D5054F">
        <w:rPr>
          <w:sz w:val="28"/>
          <w:szCs w:val="28"/>
        </w:rPr>
        <w:t>03</w:t>
      </w:r>
      <w:r w:rsidR="007D3ADE" w:rsidRPr="00AA4693">
        <w:rPr>
          <w:sz w:val="28"/>
          <w:szCs w:val="28"/>
        </w:rPr>
        <w:t>.</w:t>
      </w:r>
      <w:r w:rsidR="00D5054F">
        <w:rPr>
          <w:sz w:val="28"/>
          <w:szCs w:val="28"/>
        </w:rPr>
        <w:t>10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0D0BB5">
        <w:rPr>
          <w:sz w:val="28"/>
          <w:szCs w:val="28"/>
        </w:rPr>
        <w:t>4</w:t>
      </w:r>
      <w:r w:rsidRPr="00AA4693">
        <w:rPr>
          <w:sz w:val="28"/>
          <w:szCs w:val="28"/>
        </w:rPr>
        <w:t xml:space="preserve"> №</w:t>
      </w:r>
      <w:r w:rsidR="00440EB9">
        <w:rPr>
          <w:sz w:val="28"/>
          <w:szCs w:val="28"/>
        </w:rPr>
        <w:t xml:space="preserve"> </w:t>
      </w:r>
      <w:r w:rsidR="00D5054F">
        <w:rPr>
          <w:sz w:val="28"/>
          <w:szCs w:val="28"/>
        </w:rPr>
        <w:t>27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564DD8" w:rsidRPr="00AA4693">
        <w:rPr>
          <w:sz w:val="28"/>
          <w:szCs w:val="28"/>
        </w:rPr>
        <w:t xml:space="preserve"> публичных слушаний по </w:t>
      </w:r>
      <w:r w:rsidR="00E86BBB" w:rsidRPr="00AA4693">
        <w:rPr>
          <w:sz w:val="28"/>
          <w:szCs w:val="28"/>
        </w:rPr>
        <w:t xml:space="preserve">проекту решения </w:t>
      </w:r>
      <w:r w:rsidR="00527C69">
        <w:rPr>
          <w:sz w:val="28"/>
          <w:szCs w:val="28"/>
        </w:rPr>
        <w:t>о</w:t>
      </w:r>
      <w:r w:rsidR="00570C17">
        <w:rPr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строительства»</w:t>
      </w:r>
      <w:r w:rsidR="00372F70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комиссией проведены публичные слушания.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от </w:t>
      </w:r>
      <w:r w:rsidR="00D5054F">
        <w:rPr>
          <w:sz w:val="28"/>
          <w:szCs w:val="28"/>
        </w:rPr>
        <w:t>30</w:t>
      </w:r>
      <w:r w:rsidRPr="005421C1">
        <w:rPr>
          <w:sz w:val="28"/>
          <w:szCs w:val="28"/>
        </w:rPr>
        <w:t>.</w:t>
      </w:r>
      <w:r w:rsidR="00D5054F">
        <w:rPr>
          <w:sz w:val="28"/>
          <w:szCs w:val="28"/>
        </w:rPr>
        <w:t>09</w:t>
      </w:r>
      <w:r w:rsidR="000D0BB5">
        <w:rPr>
          <w:sz w:val="28"/>
          <w:szCs w:val="28"/>
        </w:rPr>
        <w:t>.2024</w:t>
      </w:r>
      <w:r w:rsidR="00CE19B4" w:rsidRPr="005421C1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Проект, подлеж</w:t>
      </w:r>
      <w:r w:rsidR="000D0BB5">
        <w:rPr>
          <w:sz w:val="28"/>
          <w:szCs w:val="28"/>
        </w:rPr>
        <w:t xml:space="preserve">ащий рассмотрению на публичных </w:t>
      </w:r>
      <w:r w:rsidRPr="00AA4693">
        <w:rPr>
          <w:sz w:val="28"/>
          <w:szCs w:val="28"/>
        </w:rPr>
        <w:t xml:space="preserve">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</w:t>
      </w:r>
      <w:proofErr w:type="gramStart"/>
      <w:r w:rsidRPr="00AA4693">
        <w:rPr>
          <w:sz w:val="28"/>
          <w:szCs w:val="28"/>
        </w:rPr>
        <w:t xml:space="preserve">( </w:t>
      </w:r>
      <w:proofErr w:type="gramEnd"/>
      <w:r w:rsidR="00E61E38">
        <w:fldChar w:fldCharType="begin"/>
      </w:r>
      <w:r w:rsidR="00E61E38">
        <w:instrText>HYPERLINK "http://millerovo.name/"</w:instrText>
      </w:r>
      <w:r w:rsidR="00E61E38">
        <w:fldChar w:fldCharType="separate"/>
      </w:r>
      <w:r w:rsidRPr="00AA4693">
        <w:rPr>
          <w:color w:val="0000FF"/>
          <w:sz w:val="28"/>
          <w:szCs w:val="28"/>
          <w:u w:val="single"/>
        </w:rPr>
        <w:t>http://millerovo.name/</w:t>
      </w:r>
      <w:r w:rsidR="00E61E38">
        <w:fldChar w:fldCharType="end"/>
      </w:r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D5054F">
        <w:rPr>
          <w:sz w:val="28"/>
          <w:szCs w:val="28"/>
        </w:rPr>
        <w:t>15</w:t>
      </w:r>
      <w:r w:rsidR="00080942" w:rsidRPr="005421C1">
        <w:rPr>
          <w:sz w:val="28"/>
          <w:szCs w:val="28"/>
        </w:rPr>
        <w:t>.</w:t>
      </w:r>
      <w:r w:rsidR="00D5054F">
        <w:rPr>
          <w:sz w:val="28"/>
          <w:szCs w:val="28"/>
        </w:rPr>
        <w:t>10</w:t>
      </w:r>
      <w:r w:rsidR="000D0BB5">
        <w:rPr>
          <w:sz w:val="28"/>
          <w:szCs w:val="28"/>
        </w:rPr>
        <w:t>.2024</w:t>
      </w:r>
      <w:r w:rsidR="00AA4693">
        <w:rPr>
          <w:sz w:val="28"/>
          <w:szCs w:val="28"/>
        </w:rPr>
        <w:t xml:space="preserve"> </w:t>
      </w:r>
      <w:r w:rsidR="00440EB9">
        <w:rPr>
          <w:sz w:val="28"/>
          <w:szCs w:val="28"/>
        </w:rPr>
        <w:t xml:space="preserve">               </w:t>
      </w:r>
      <w:r w:rsidR="00AA4693">
        <w:rPr>
          <w:sz w:val="28"/>
          <w:szCs w:val="28"/>
        </w:rPr>
        <w:t xml:space="preserve">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На собрании </w:t>
      </w:r>
      <w:r w:rsidRPr="00B1125F">
        <w:rPr>
          <w:sz w:val="28"/>
          <w:szCs w:val="28"/>
        </w:rPr>
        <w:t>зарегистрировал</w:t>
      </w:r>
      <w:r w:rsidR="00AA4693" w:rsidRPr="00B1125F">
        <w:rPr>
          <w:sz w:val="28"/>
          <w:szCs w:val="28"/>
        </w:rPr>
        <w:t>ось</w:t>
      </w:r>
      <w:r w:rsidRPr="00B1125F">
        <w:rPr>
          <w:sz w:val="28"/>
          <w:szCs w:val="28"/>
        </w:rPr>
        <w:t xml:space="preserve"> </w:t>
      </w:r>
      <w:r w:rsidR="00D5054F">
        <w:rPr>
          <w:sz w:val="28"/>
          <w:szCs w:val="28"/>
        </w:rPr>
        <w:t>5</w:t>
      </w:r>
      <w:r w:rsidR="00AA4693" w:rsidRPr="00B1125F">
        <w:rPr>
          <w:sz w:val="28"/>
          <w:szCs w:val="28"/>
        </w:rPr>
        <w:t xml:space="preserve"> человек</w:t>
      </w:r>
      <w:r w:rsidR="00AA4693">
        <w:rPr>
          <w:sz w:val="28"/>
          <w:szCs w:val="28"/>
        </w:rPr>
        <w:t>, которые</w:t>
      </w:r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D5054F">
        <w:rPr>
          <w:sz w:val="28"/>
          <w:szCs w:val="28"/>
        </w:rPr>
        <w:t>16</w:t>
      </w:r>
      <w:r w:rsidRPr="005421C1">
        <w:rPr>
          <w:sz w:val="28"/>
          <w:szCs w:val="28"/>
        </w:rPr>
        <w:t>.</w:t>
      </w:r>
      <w:r w:rsidR="00D5054F">
        <w:rPr>
          <w:sz w:val="28"/>
          <w:szCs w:val="28"/>
        </w:rPr>
        <w:t>10</w:t>
      </w:r>
      <w:r w:rsidR="000D0BB5">
        <w:rPr>
          <w:sz w:val="28"/>
          <w:szCs w:val="28"/>
        </w:rPr>
        <w:t>.2024</w:t>
      </w:r>
      <w:r w:rsidR="00AA4693" w:rsidRPr="005421C1">
        <w:rPr>
          <w:sz w:val="28"/>
          <w:szCs w:val="28"/>
        </w:rPr>
        <w:t>.</w:t>
      </w:r>
    </w:p>
    <w:p w:rsidR="001B5038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D5054F" w:rsidRPr="00DB6BEB" w:rsidRDefault="00D5054F" w:rsidP="00D5054F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</w:rPr>
      </w:pPr>
      <w:r w:rsidRPr="00DB6BEB">
        <w:rPr>
          <w:b/>
          <w:sz w:val="28"/>
          <w:szCs w:val="28"/>
        </w:rPr>
        <w:tab/>
      </w:r>
      <w:proofErr w:type="gramStart"/>
      <w:r w:rsidRPr="00DB6BEB">
        <w:rPr>
          <w:sz w:val="28"/>
          <w:szCs w:val="28"/>
        </w:rPr>
        <w:t>В ходе рассмотрения проектной документации 97-24 Комисси</w:t>
      </w:r>
      <w:r w:rsidR="00DB6BEB">
        <w:rPr>
          <w:sz w:val="28"/>
          <w:szCs w:val="28"/>
        </w:rPr>
        <w:t>ей выявлены замечания: в</w:t>
      </w:r>
      <w:r w:rsidRPr="00DB6BEB">
        <w:rPr>
          <w:sz w:val="28"/>
          <w:szCs w:val="28"/>
        </w:rPr>
        <w:t xml:space="preserve"> разделе 1.1 «Характеристика земельного участка» указано, что земельный участок граничит с запада с землями поселения, собственность на которые не разграничена, а фактически правообладателем данного земельного участка является физическое лицо, о чем свидетельствуют данные выписки из Единого государственного реестра недвижимости от </w:t>
      </w:r>
      <w:r w:rsidR="00DB6BEB">
        <w:rPr>
          <w:sz w:val="28"/>
          <w:szCs w:val="28"/>
        </w:rPr>
        <w:t xml:space="preserve">26.09.2024 г.                            </w:t>
      </w:r>
      <w:r w:rsidRPr="00DB6BEB">
        <w:rPr>
          <w:sz w:val="28"/>
          <w:szCs w:val="28"/>
        </w:rPr>
        <w:t xml:space="preserve"> № КУВИ-001/2024-239743703.</w:t>
      </w:r>
      <w:proofErr w:type="gramEnd"/>
      <w:r w:rsidRPr="00DB6BEB">
        <w:rPr>
          <w:sz w:val="28"/>
          <w:szCs w:val="28"/>
        </w:rPr>
        <w:t xml:space="preserve"> В этом же разделе указано, что конфигурация земельного участка с КН 61:54:0075401:22 неблагоприятна для застройки,</w:t>
      </w:r>
      <w:r w:rsidR="00CF248D">
        <w:rPr>
          <w:sz w:val="28"/>
          <w:szCs w:val="28"/>
        </w:rPr>
        <w:t xml:space="preserve"> так как имеет неправильную геометрическую форму, а</w:t>
      </w:r>
      <w:r w:rsidRPr="00DB6BEB">
        <w:rPr>
          <w:sz w:val="28"/>
          <w:szCs w:val="28"/>
        </w:rPr>
        <w:t xml:space="preserve"> фактически участок имеет правильную геометрическую форму.</w:t>
      </w:r>
    </w:p>
    <w:p w:rsidR="00D5054F" w:rsidRPr="00DB6BEB" w:rsidRDefault="00D5054F" w:rsidP="00D5054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6BEB">
        <w:rPr>
          <w:sz w:val="28"/>
          <w:szCs w:val="28"/>
        </w:rPr>
        <w:t>Также указано, что земельный участок находится в зоне влияния от улично-дорожной сети,</w:t>
      </w:r>
      <w:r w:rsidR="00DB6BEB">
        <w:rPr>
          <w:sz w:val="28"/>
          <w:szCs w:val="28"/>
        </w:rPr>
        <w:t xml:space="preserve"> </w:t>
      </w:r>
      <w:r w:rsidRPr="00DB6BEB">
        <w:rPr>
          <w:sz w:val="28"/>
          <w:szCs w:val="28"/>
        </w:rPr>
        <w:t>в связи с этим подъе</w:t>
      </w:r>
      <w:proofErr w:type="gramStart"/>
      <w:r w:rsidRPr="00DB6BEB">
        <w:rPr>
          <w:sz w:val="28"/>
          <w:szCs w:val="28"/>
        </w:rPr>
        <w:t>зд к пр</w:t>
      </w:r>
      <w:proofErr w:type="gramEnd"/>
      <w:r w:rsidRPr="00DB6BEB">
        <w:rPr>
          <w:sz w:val="28"/>
          <w:szCs w:val="28"/>
        </w:rPr>
        <w:t>оектируемому зданию осуществляется</w:t>
      </w:r>
      <w:r w:rsidR="00DB6BEB">
        <w:rPr>
          <w:sz w:val="28"/>
          <w:szCs w:val="28"/>
        </w:rPr>
        <w:t xml:space="preserve">    </w:t>
      </w:r>
      <w:r w:rsidRPr="00DB6BEB">
        <w:rPr>
          <w:sz w:val="28"/>
          <w:szCs w:val="28"/>
        </w:rPr>
        <w:t xml:space="preserve"> с южной стороны от земельного участка по улице Артема. Фактически улица Артема рас</w:t>
      </w:r>
      <w:r w:rsidR="00DB6BEB">
        <w:rPr>
          <w:sz w:val="28"/>
          <w:szCs w:val="28"/>
        </w:rPr>
        <w:t>положена в нескольких кварталах</w:t>
      </w:r>
      <w:r w:rsidRPr="00DB6BEB">
        <w:rPr>
          <w:sz w:val="28"/>
          <w:szCs w:val="28"/>
        </w:rPr>
        <w:t xml:space="preserve"> от улицы Репина</w:t>
      </w:r>
      <w:r w:rsidR="00CF248D">
        <w:rPr>
          <w:sz w:val="28"/>
          <w:szCs w:val="28"/>
        </w:rPr>
        <w:t xml:space="preserve">. </w:t>
      </w:r>
      <w:r w:rsidRPr="00DB6BEB">
        <w:rPr>
          <w:sz w:val="28"/>
          <w:szCs w:val="28"/>
        </w:rPr>
        <w:t>На основании вышеизложенного, предлагаем отказать в предоставлении разрешения на отклонение от предельных параметров разрешенного строительства, в связи с необходимостью корректировки проектной документации.</w:t>
      </w:r>
    </w:p>
    <w:p w:rsidR="001B5038" w:rsidRPr="005421C1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B6BEB">
        <w:rPr>
          <w:b/>
          <w:bCs/>
          <w:sz w:val="28"/>
          <w:szCs w:val="28"/>
        </w:rPr>
        <w:lastRenderedPageBreak/>
        <w:t xml:space="preserve">Рекомендации и выводы </w:t>
      </w:r>
      <w:r w:rsidRPr="005421C1">
        <w:rPr>
          <w:b/>
          <w:bCs/>
          <w:sz w:val="28"/>
          <w:szCs w:val="28"/>
        </w:rPr>
        <w:t>комиссии по результатам публичных слушаний.</w:t>
      </w:r>
    </w:p>
    <w:p w:rsidR="007566A0" w:rsidRPr="007566A0" w:rsidRDefault="00AF6047" w:rsidP="007566A0">
      <w:pPr>
        <w:ind w:firstLine="567"/>
        <w:jc w:val="both"/>
        <w:rPr>
          <w:sz w:val="28"/>
        </w:rPr>
      </w:pPr>
      <w:proofErr w:type="gramStart"/>
      <w:r w:rsidRPr="005421C1">
        <w:rPr>
          <w:sz w:val="28"/>
        </w:rPr>
        <w:t>Рекомендовать главе Администрации Миллеровского г</w:t>
      </w:r>
      <w:r w:rsidR="00950DDD">
        <w:rPr>
          <w:sz w:val="28"/>
        </w:rPr>
        <w:t>ородского пос</w:t>
      </w:r>
      <w:r w:rsidR="000367C0">
        <w:rPr>
          <w:sz w:val="28"/>
        </w:rPr>
        <w:t>еления отказать в предоставлении разрешения</w:t>
      </w:r>
      <w:r w:rsidR="004B17F1">
        <w:rPr>
          <w:sz w:val="28"/>
        </w:rPr>
        <w:t xml:space="preserve"> </w:t>
      </w:r>
      <w:r w:rsidR="00950DDD">
        <w:rPr>
          <w:sz w:val="28"/>
        </w:rPr>
        <w:t>на отклонение от предельных параметров разрешенного строительства в части</w:t>
      </w:r>
      <w:r w:rsidR="000367C0">
        <w:rPr>
          <w:sz w:val="28"/>
        </w:rPr>
        <w:t xml:space="preserve"> уменьшения отступов от </w:t>
      </w:r>
      <w:r w:rsidR="00A37BDA">
        <w:rPr>
          <w:sz w:val="28"/>
        </w:rPr>
        <w:t>северной границы с 3,0 м до 1,0 м, западной границы с 3,0 м до 1,4</w:t>
      </w:r>
      <w:r w:rsidR="00950DDD">
        <w:rPr>
          <w:sz w:val="28"/>
        </w:rPr>
        <w:t xml:space="preserve"> м</w:t>
      </w:r>
      <w:r w:rsidR="000367C0">
        <w:rPr>
          <w:sz w:val="28"/>
        </w:rPr>
        <w:t xml:space="preserve"> </w:t>
      </w:r>
      <w:r w:rsidR="00950DDD">
        <w:rPr>
          <w:sz w:val="28"/>
        </w:rPr>
        <w:t>в отношении земельного участка</w:t>
      </w:r>
      <w:r w:rsidR="000367C0">
        <w:rPr>
          <w:sz w:val="28"/>
        </w:rPr>
        <w:t xml:space="preserve"> </w:t>
      </w:r>
      <w:r w:rsidR="00A37BDA">
        <w:rPr>
          <w:sz w:val="28"/>
        </w:rPr>
        <w:t xml:space="preserve">    </w:t>
      </w:r>
      <w:r w:rsidR="00950DDD">
        <w:rPr>
          <w:sz w:val="28"/>
        </w:rPr>
        <w:t>с када</w:t>
      </w:r>
      <w:r w:rsidR="00A37BDA">
        <w:rPr>
          <w:sz w:val="28"/>
        </w:rPr>
        <w:t>стровым номером 61:54:0075401:22</w:t>
      </w:r>
      <w:r w:rsidR="007566A0">
        <w:rPr>
          <w:sz w:val="28"/>
        </w:rPr>
        <w:t>, расположенно</w:t>
      </w:r>
      <w:r w:rsidR="000367C0">
        <w:rPr>
          <w:sz w:val="28"/>
        </w:rPr>
        <w:t>го по адресу:</w:t>
      </w:r>
      <w:proofErr w:type="gramEnd"/>
      <w:r w:rsidR="000367C0">
        <w:rPr>
          <w:sz w:val="28"/>
        </w:rPr>
        <w:t xml:space="preserve"> Ростовская обл</w:t>
      </w:r>
      <w:r w:rsidR="00A37BDA">
        <w:rPr>
          <w:sz w:val="28"/>
        </w:rPr>
        <w:t>асть</w:t>
      </w:r>
      <w:r w:rsidR="007566A0">
        <w:rPr>
          <w:sz w:val="28"/>
        </w:rPr>
        <w:t xml:space="preserve">, </w:t>
      </w:r>
      <w:r w:rsidR="000367C0">
        <w:rPr>
          <w:sz w:val="28"/>
        </w:rPr>
        <w:t>р-н</w:t>
      </w:r>
      <w:r w:rsidR="00A37BDA">
        <w:rPr>
          <w:sz w:val="28"/>
        </w:rPr>
        <w:t>.</w:t>
      </w:r>
      <w:r w:rsidR="000367C0">
        <w:rPr>
          <w:sz w:val="28"/>
        </w:rPr>
        <w:t xml:space="preserve"> </w:t>
      </w:r>
      <w:r w:rsidR="007566A0">
        <w:rPr>
          <w:sz w:val="28"/>
        </w:rPr>
        <w:t>Миллеровский</w:t>
      </w:r>
      <w:r w:rsidR="00A37BDA">
        <w:rPr>
          <w:sz w:val="28"/>
        </w:rPr>
        <w:t>,</w:t>
      </w:r>
      <w:r w:rsidR="000367C0">
        <w:rPr>
          <w:sz w:val="28"/>
        </w:rPr>
        <w:t xml:space="preserve"> </w:t>
      </w:r>
      <w:r w:rsidR="007566A0">
        <w:rPr>
          <w:sz w:val="28"/>
        </w:rPr>
        <w:t xml:space="preserve">г. Миллерово, ул. </w:t>
      </w:r>
      <w:r w:rsidR="00A37BDA">
        <w:rPr>
          <w:sz w:val="28"/>
        </w:rPr>
        <w:t>Репина, д. 58</w:t>
      </w:r>
      <w:r w:rsidR="000367C0">
        <w:rPr>
          <w:sz w:val="28"/>
        </w:rPr>
        <w:t>.</w:t>
      </w:r>
    </w:p>
    <w:p w:rsidR="00467766" w:rsidRDefault="00467766" w:rsidP="001B5038">
      <w:pPr>
        <w:rPr>
          <w:sz w:val="28"/>
          <w:szCs w:val="28"/>
        </w:rPr>
      </w:pPr>
    </w:p>
    <w:p w:rsidR="004B17F1" w:rsidRDefault="004B17F1" w:rsidP="001B5038">
      <w:pPr>
        <w:rPr>
          <w:sz w:val="28"/>
          <w:szCs w:val="28"/>
        </w:rPr>
      </w:pPr>
    </w:p>
    <w:p w:rsidR="00676F7E" w:rsidRDefault="00676F7E" w:rsidP="001B5038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_____________________    Локтев А.А.</w:t>
      </w:r>
    </w:p>
    <w:p w:rsidR="00676F7E" w:rsidRDefault="00676F7E" w:rsidP="001B5038">
      <w:pPr>
        <w:rPr>
          <w:sz w:val="28"/>
          <w:szCs w:val="28"/>
        </w:rPr>
      </w:pPr>
    </w:p>
    <w:p w:rsidR="00676F7E" w:rsidRDefault="00676F7E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676F7E" w:rsidRDefault="00676F7E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                       ______________________    </w:t>
      </w:r>
      <w:proofErr w:type="spellStart"/>
      <w:r>
        <w:rPr>
          <w:sz w:val="28"/>
          <w:szCs w:val="28"/>
        </w:rPr>
        <w:t>Федориненко</w:t>
      </w:r>
      <w:proofErr w:type="spellEnd"/>
      <w:r>
        <w:rPr>
          <w:sz w:val="28"/>
          <w:szCs w:val="28"/>
        </w:rPr>
        <w:t xml:space="preserve"> Н.В.</w:t>
      </w:r>
    </w:p>
    <w:p w:rsidR="00676F7E" w:rsidRDefault="00676F7E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________________________   </w:t>
      </w:r>
      <w:r w:rsidR="00676F7E">
        <w:rPr>
          <w:sz w:val="28"/>
          <w:szCs w:val="28"/>
        </w:rPr>
        <w:t xml:space="preserve">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Default="00676F7E" w:rsidP="001B5038">
      <w:pPr>
        <w:rPr>
          <w:sz w:val="28"/>
          <w:szCs w:val="28"/>
        </w:rPr>
      </w:pPr>
      <w:r>
        <w:rPr>
          <w:sz w:val="28"/>
          <w:szCs w:val="28"/>
        </w:rPr>
        <w:t>Член</w:t>
      </w:r>
      <w:r w:rsidR="00E86BBB" w:rsidRPr="00AA4693">
        <w:rPr>
          <w:sz w:val="28"/>
          <w:szCs w:val="28"/>
        </w:rPr>
        <w:t xml:space="preserve"> комисси</w:t>
      </w:r>
      <w:r w:rsidR="0018613E">
        <w:rPr>
          <w:sz w:val="28"/>
          <w:szCs w:val="28"/>
        </w:rPr>
        <w:t xml:space="preserve">и_____________________________  </w:t>
      </w:r>
      <w:r>
        <w:rPr>
          <w:sz w:val="28"/>
          <w:szCs w:val="28"/>
        </w:rPr>
        <w:t xml:space="preserve">  </w:t>
      </w:r>
      <w:r w:rsidR="000D0BB5">
        <w:rPr>
          <w:sz w:val="28"/>
          <w:szCs w:val="28"/>
        </w:rPr>
        <w:t>Литвинова В.С.</w:t>
      </w:r>
    </w:p>
    <w:p w:rsidR="00A37BDA" w:rsidRDefault="00A37BDA" w:rsidP="001B5038">
      <w:pPr>
        <w:rPr>
          <w:sz w:val="28"/>
          <w:szCs w:val="28"/>
        </w:rPr>
      </w:pPr>
    </w:p>
    <w:p w:rsidR="00A37BDA" w:rsidRPr="00AA4693" w:rsidRDefault="00A37BDA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_____________________________    </w:t>
      </w:r>
      <w:proofErr w:type="spellStart"/>
      <w:r>
        <w:rPr>
          <w:sz w:val="28"/>
          <w:szCs w:val="28"/>
        </w:rPr>
        <w:t>Хильченко</w:t>
      </w:r>
      <w:proofErr w:type="spellEnd"/>
      <w:r>
        <w:rPr>
          <w:sz w:val="28"/>
          <w:szCs w:val="28"/>
        </w:rPr>
        <w:t xml:space="preserve"> К.Е.</w:t>
      </w:r>
    </w:p>
    <w:sectPr w:rsidR="00A37BDA" w:rsidRPr="00AA4693" w:rsidSect="00A37BDA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1B5038"/>
    <w:rsid w:val="00024DF4"/>
    <w:rsid w:val="000367C0"/>
    <w:rsid w:val="000417C4"/>
    <w:rsid w:val="00066056"/>
    <w:rsid w:val="00080942"/>
    <w:rsid w:val="00080AA7"/>
    <w:rsid w:val="00080FD2"/>
    <w:rsid w:val="000D0BB5"/>
    <w:rsid w:val="00121BBD"/>
    <w:rsid w:val="00130F3C"/>
    <w:rsid w:val="0014390E"/>
    <w:rsid w:val="00155FEC"/>
    <w:rsid w:val="00171263"/>
    <w:rsid w:val="00177999"/>
    <w:rsid w:val="00182A4A"/>
    <w:rsid w:val="0018613E"/>
    <w:rsid w:val="00191108"/>
    <w:rsid w:val="00191637"/>
    <w:rsid w:val="001974BD"/>
    <w:rsid w:val="001B11C8"/>
    <w:rsid w:val="001B5038"/>
    <w:rsid w:val="001D11C7"/>
    <w:rsid w:val="001F5025"/>
    <w:rsid w:val="002273A3"/>
    <w:rsid w:val="0023661C"/>
    <w:rsid w:val="00236742"/>
    <w:rsid w:val="002431F5"/>
    <w:rsid w:val="00246E97"/>
    <w:rsid w:val="00273581"/>
    <w:rsid w:val="00277964"/>
    <w:rsid w:val="00284193"/>
    <w:rsid w:val="00291921"/>
    <w:rsid w:val="002A599A"/>
    <w:rsid w:val="002C4941"/>
    <w:rsid w:val="002D0ECB"/>
    <w:rsid w:val="002D4837"/>
    <w:rsid w:val="002E3573"/>
    <w:rsid w:val="002F798A"/>
    <w:rsid w:val="003001B6"/>
    <w:rsid w:val="003051CE"/>
    <w:rsid w:val="003160E7"/>
    <w:rsid w:val="00324FE8"/>
    <w:rsid w:val="00332F34"/>
    <w:rsid w:val="00372F70"/>
    <w:rsid w:val="003913E0"/>
    <w:rsid w:val="003A4840"/>
    <w:rsid w:val="003C7C81"/>
    <w:rsid w:val="003D6BED"/>
    <w:rsid w:val="003F0B3D"/>
    <w:rsid w:val="00406351"/>
    <w:rsid w:val="004102AA"/>
    <w:rsid w:val="00411BB4"/>
    <w:rsid w:val="004126F3"/>
    <w:rsid w:val="004130F1"/>
    <w:rsid w:val="00440EB9"/>
    <w:rsid w:val="00446318"/>
    <w:rsid w:val="00467766"/>
    <w:rsid w:val="00471DAE"/>
    <w:rsid w:val="00473D32"/>
    <w:rsid w:val="004B17F1"/>
    <w:rsid w:val="004B5442"/>
    <w:rsid w:val="004B6ECE"/>
    <w:rsid w:val="004D398F"/>
    <w:rsid w:val="004E1F03"/>
    <w:rsid w:val="004F48D7"/>
    <w:rsid w:val="00525235"/>
    <w:rsid w:val="00527C69"/>
    <w:rsid w:val="005366E5"/>
    <w:rsid w:val="005421C1"/>
    <w:rsid w:val="0055302D"/>
    <w:rsid w:val="00564DD8"/>
    <w:rsid w:val="00565DBF"/>
    <w:rsid w:val="00570C17"/>
    <w:rsid w:val="00572308"/>
    <w:rsid w:val="005A4DC5"/>
    <w:rsid w:val="005A566E"/>
    <w:rsid w:val="005B5E81"/>
    <w:rsid w:val="005C0181"/>
    <w:rsid w:val="005D694F"/>
    <w:rsid w:val="0067433D"/>
    <w:rsid w:val="00676F7E"/>
    <w:rsid w:val="006A099F"/>
    <w:rsid w:val="006B27A0"/>
    <w:rsid w:val="006C18DE"/>
    <w:rsid w:val="006E1789"/>
    <w:rsid w:val="006F3432"/>
    <w:rsid w:val="00702FC6"/>
    <w:rsid w:val="007158FB"/>
    <w:rsid w:val="00751B5C"/>
    <w:rsid w:val="007566A0"/>
    <w:rsid w:val="0075679B"/>
    <w:rsid w:val="007C6728"/>
    <w:rsid w:val="007D3ADE"/>
    <w:rsid w:val="007D54EB"/>
    <w:rsid w:val="007E0632"/>
    <w:rsid w:val="007E5CDA"/>
    <w:rsid w:val="007E77CE"/>
    <w:rsid w:val="007F38BD"/>
    <w:rsid w:val="008032F6"/>
    <w:rsid w:val="00807E33"/>
    <w:rsid w:val="00825FF1"/>
    <w:rsid w:val="00837F2E"/>
    <w:rsid w:val="00867DB5"/>
    <w:rsid w:val="0087432A"/>
    <w:rsid w:val="00883E99"/>
    <w:rsid w:val="00893092"/>
    <w:rsid w:val="008A04F4"/>
    <w:rsid w:val="008A3A2B"/>
    <w:rsid w:val="008D2EFD"/>
    <w:rsid w:val="008D7A84"/>
    <w:rsid w:val="008F211C"/>
    <w:rsid w:val="00901397"/>
    <w:rsid w:val="00912FB0"/>
    <w:rsid w:val="0094065C"/>
    <w:rsid w:val="00942073"/>
    <w:rsid w:val="00950DDD"/>
    <w:rsid w:val="00954FC8"/>
    <w:rsid w:val="009708EB"/>
    <w:rsid w:val="009D5AF9"/>
    <w:rsid w:val="009E1B91"/>
    <w:rsid w:val="009F230F"/>
    <w:rsid w:val="009F2B98"/>
    <w:rsid w:val="009F33DC"/>
    <w:rsid w:val="00A1413F"/>
    <w:rsid w:val="00A20260"/>
    <w:rsid w:val="00A264C5"/>
    <w:rsid w:val="00A27BD0"/>
    <w:rsid w:val="00A37BDA"/>
    <w:rsid w:val="00A40571"/>
    <w:rsid w:val="00A4130C"/>
    <w:rsid w:val="00A5321B"/>
    <w:rsid w:val="00A55F75"/>
    <w:rsid w:val="00A7378B"/>
    <w:rsid w:val="00A83944"/>
    <w:rsid w:val="00A91B2B"/>
    <w:rsid w:val="00AA1058"/>
    <w:rsid w:val="00AA394C"/>
    <w:rsid w:val="00AA4693"/>
    <w:rsid w:val="00AD0E9D"/>
    <w:rsid w:val="00AF6047"/>
    <w:rsid w:val="00B1125F"/>
    <w:rsid w:val="00B153AA"/>
    <w:rsid w:val="00B23250"/>
    <w:rsid w:val="00B314F6"/>
    <w:rsid w:val="00B40B88"/>
    <w:rsid w:val="00B517FE"/>
    <w:rsid w:val="00B612BB"/>
    <w:rsid w:val="00B67A88"/>
    <w:rsid w:val="00BB7F37"/>
    <w:rsid w:val="00BD212D"/>
    <w:rsid w:val="00BD24DB"/>
    <w:rsid w:val="00BD3AC2"/>
    <w:rsid w:val="00BE0FDF"/>
    <w:rsid w:val="00BE4398"/>
    <w:rsid w:val="00C32E1A"/>
    <w:rsid w:val="00C33524"/>
    <w:rsid w:val="00C401C3"/>
    <w:rsid w:val="00C60527"/>
    <w:rsid w:val="00C74222"/>
    <w:rsid w:val="00C91E4F"/>
    <w:rsid w:val="00CB537F"/>
    <w:rsid w:val="00CE19B4"/>
    <w:rsid w:val="00CE6D08"/>
    <w:rsid w:val="00CF248D"/>
    <w:rsid w:val="00CF7C93"/>
    <w:rsid w:val="00D043C4"/>
    <w:rsid w:val="00D07761"/>
    <w:rsid w:val="00D37A18"/>
    <w:rsid w:val="00D5054F"/>
    <w:rsid w:val="00D87EED"/>
    <w:rsid w:val="00D95EEB"/>
    <w:rsid w:val="00DA2358"/>
    <w:rsid w:val="00DB44BE"/>
    <w:rsid w:val="00DB59F2"/>
    <w:rsid w:val="00DB6BEB"/>
    <w:rsid w:val="00DF1EE2"/>
    <w:rsid w:val="00DF528D"/>
    <w:rsid w:val="00E235E7"/>
    <w:rsid w:val="00E2645A"/>
    <w:rsid w:val="00E320D2"/>
    <w:rsid w:val="00E34E99"/>
    <w:rsid w:val="00E51A56"/>
    <w:rsid w:val="00E54F64"/>
    <w:rsid w:val="00E564B9"/>
    <w:rsid w:val="00E61E38"/>
    <w:rsid w:val="00E71C0F"/>
    <w:rsid w:val="00E71FCE"/>
    <w:rsid w:val="00E766D1"/>
    <w:rsid w:val="00E86BBB"/>
    <w:rsid w:val="00E94B6F"/>
    <w:rsid w:val="00E97F5F"/>
    <w:rsid w:val="00ED25A2"/>
    <w:rsid w:val="00EE6FDE"/>
    <w:rsid w:val="00EF15C0"/>
    <w:rsid w:val="00EF1EB7"/>
    <w:rsid w:val="00F15D10"/>
    <w:rsid w:val="00F35E93"/>
    <w:rsid w:val="00F46A72"/>
    <w:rsid w:val="00F53EC2"/>
    <w:rsid w:val="00F57370"/>
    <w:rsid w:val="00F92AAD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3766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6</cp:revision>
  <cp:lastPrinted>2024-10-16T13:07:00Z</cp:lastPrinted>
  <dcterms:created xsi:type="dcterms:W3CDTF">2024-10-16T12:32:00Z</dcterms:created>
  <dcterms:modified xsi:type="dcterms:W3CDTF">2024-10-16T13:18:00Z</dcterms:modified>
</cp:coreProperties>
</file>