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Собрания депутатов Миллеровского городского поселения от 2</w:t>
      </w:r>
      <w:r w:rsidR="009050A6">
        <w:rPr>
          <w:rFonts w:ascii="Times New Roman" w:hAnsi="Times New Roman" w:cs="Times New Roman"/>
          <w:sz w:val="20"/>
          <w:szCs w:val="20"/>
        </w:rPr>
        <w:t>8</w:t>
      </w:r>
      <w:r w:rsidRPr="00A8048C">
        <w:rPr>
          <w:rFonts w:ascii="Times New Roman" w:hAnsi="Times New Roman" w:cs="Times New Roman"/>
          <w:sz w:val="20"/>
          <w:szCs w:val="20"/>
        </w:rPr>
        <w:t>.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>2.20</w:t>
      </w:r>
      <w:r w:rsidR="009050A6">
        <w:rPr>
          <w:rFonts w:ascii="Times New Roman" w:hAnsi="Times New Roman" w:cs="Times New Roman"/>
          <w:sz w:val="20"/>
          <w:szCs w:val="20"/>
        </w:rPr>
        <w:t>20</w:t>
      </w:r>
      <w:r w:rsidRPr="00A8048C">
        <w:rPr>
          <w:rFonts w:ascii="Times New Roman" w:hAnsi="Times New Roman" w:cs="Times New Roman"/>
          <w:sz w:val="20"/>
          <w:szCs w:val="20"/>
        </w:rPr>
        <w:t xml:space="preserve"> № 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>5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городского поселения на 202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 xml:space="preserve"> и 202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A572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6B4754"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</w:t>
      </w:r>
      <w:r w:rsidR="00FB766D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8C1746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956E3C" w:rsidRDefault="00956E3C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33A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050A6">
        <w:rPr>
          <w:rFonts w:ascii="Times New Roman" w:hAnsi="Times New Roman" w:cs="Times New Roman"/>
          <w:b/>
          <w:sz w:val="28"/>
          <w:szCs w:val="28"/>
        </w:rPr>
        <w:t>1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33A" w:rsidRPr="00A53A3E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9050A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050A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9533A" w:rsidRDefault="0019533A" w:rsidP="00195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3091"/>
        <w:gridCol w:w="7800"/>
        <w:gridCol w:w="1554"/>
        <w:gridCol w:w="1555"/>
        <w:gridCol w:w="1693"/>
      </w:tblGrid>
      <w:tr w:rsidR="0019533A" w:rsidRPr="00A53A3E" w:rsidTr="00FD58F6">
        <w:trPr>
          <w:trHeight w:val="828"/>
          <w:jc w:val="right"/>
        </w:trPr>
        <w:tc>
          <w:tcPr>
            <w:tcW w:w="3091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0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93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970CE" w:rsidRPr="00A53A3E" w:rsidTr="00FD58F6">
        <w:trPr>
          <w:trHeight w:val="663"/>
          <w:jc w:val="right"/>
        </w:trPr>
        <w:tc>
          <w:tcPr>
            <w:tcW w:w="3091" w:type="dxa"/>
            <w:hideMark/>
          </w:tcPr>
          <w:p w:rsidR="002970CE" w:rsidRPr="005C3035" w:rsidRDefault="002970CE" w:rsidP="00055E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055E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F96E0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69 732,6</w:t>
            </w:r>
          </w:p>
        </w:tc>
        <w:tc>
          <w:tcPr>
            <w:tcW w:w="1555" w:type="dxa"/>
            <w:vAlign w:val="bottom"/>
          </w:tcPr>
          <w:p w:rsidR="002970CE" w:rsidRDefault="009050A6" w:rsidP="005219B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5 </w:t>
            </w:r>
            <w:r w:rsidR="005219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762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2970CE" w:rsidRPr="00A53A3E" w:rsidTr="00FD58F6">
        <w:trPr>
          <w:trHeight w:val="523"/>
          <w:jc w:val="right"/>
        </w:trPr>
        <w:tc>
          <w:tcPr>
            <w:tcW w:w="3091" w:type="dxa"/>
            <w:hideMark/>
          </w:tcPr>
          <w:p w:rsidR="002970CE" w:rsidRPr="005C3035" w:rsidRDefault="002970CE" w:rsidP="008F426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01 05 00 00 00 0000 000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8F426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4C01FC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69 732,6</w:t>
            </w:r>
          </w:p>
        </w:tc>
        <w:tc>
          <w:tcPr>
            <w:tcW w:w="1555" w:type="dxa"/>
            <w:vAlign w:val="bottom"/>
          </w:tcPr>
          <w:p w:rsidR="002970CE" w:rsidRDefault="009050A6" w:rsidP="005219B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5 </w:t>
            </w:r>
            <w:r w:rsidR="005219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762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FD58F6" w:rsidRPr="00A53A3E" w:rsidTr="00FD58F6">
        <w:trPr>
          <w:trHeight w:val="453"/>
          <w:jc w:val="right"/>
        </w:trPr>
        <w:tc>
          <w:tcPr>
            <w:tcW w:w="3091" w:type="dxa"/>
            <w:hideMark/>
          </w:tcPr>
          <w:p w:rsidR="00FD58F6" w:rsidRPr="00793846" w:rsidRDefault="00FD58F6" w:rsidP="00FD58F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bookmarkStart w:id="0" w:name="_GoBack" w:colFirst="2" w:colLast="2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01 05 00 00 00 0000 5</w:t>
            </w: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00" w:type="dxa"/>
            <w:hideMark/>
          </w:tcPr>
          <w:p w:rsidR="00FD58F6" w:rsidRPr="00793846" w:rsidRDefault="00FD58F6" w:rsidP="00FD58F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велич</w:t>
            </w: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FD58F6" w:rsidRDefault="00FD58F6" w:rsidP="00FD58F6">
            <w:r w:rsidRPr="00343D42">
              <w:rPr>
                <w:rFonts w:cs="Arial"/>
                <w:color w:val="000000"/>
                <w:sz w:val="28"/>
                <w:szCs w:val="40"/>
              </w:rPr>
              <w:t>244 140,3</w:t>
            </w:r>
          </w:p>
        </w:tc>
        <w:tc>
          <w:tcPr>
            <w:tcW w:w="1555" w:type="dxa"/>
            <w:vAlign w:val="bottom"/>
          </w:tcPr>
          <w:p w:rsidR="00FD58F6" w:rsidRDefault="00FD58F6" w:rsidP="00FD58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</w:tcPr>
          <w:p w:rsidR="00FD58F6" w:rsidRDefault="00FD58F6" w:rsidP="00FD58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FD58F6" w:rsidRPr="00793846" w:rsidTr="00FD58F6">
        <w:trPr>
          <w:trHeight w:val="398"/>
          <w:jc w:val="right"/>
        </w:trPr>
        <w:tc>
          <w:tcPr>
            <w:tcW w:w="3091" w:type="dxa"/>
            <w:hideMark/>
          </w:tcPr>
          <w:p w:rsidR="00FD58F6" w:rsidRPr="00793846" w:rsidRDefault="00FD58F6" w:rsidP="00FD58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00" w:type="dxa"/>
            <w:hideMark/>
          </w:tcPr>
          <w:p w:rsidR="00FD58F6" w:rsidRPr="00793846" w:rsidRDefault="00FD58F6" w:rsidP="00FD58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FD58F6" w:rsidRDefault="00FD58F6" w:rsidP="00FD58F6">
            <w:r w:rsidRPr="00343D42">
              <w:rPr>
                <w:rFonts w:cs="Arial"/>
                <w:color w:val="000000"/>
                <w:sz w:val="28"/>
                <w:szCs w:val="40"/>
              </w:rPr>
              <w:t>244 140,3</w:t>
            </w:r>
          </w:p>
        </w:tc>
        <w:tc>
          <w:tcPr>
            <w:tcW w:w="1555" w:type="dxa"/>
            <w:vAlign w:val="bottom"/>
            <w:hideMark/>
          </w:tcPr>
          <w:p w:rsidR="00FD58F6" w:rsidRDefault="00FD58F6" w:rsidP="00FD58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FD58F6" w:rsidRDefault="00FD58F6" w:rsidP="00FD58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FD58F6" w:rsidRPr="00793846" w:rsidTr="00FD58F6">
        <w:trPr>
          <w:trHeight w:val="422"/>
          <w:jc w:val="right"/>
        </w:trPr>
        <w:tc>
          <w:tcPr>
            <w:tcW w:w="3091" w:type="dxa"/>
            <w:hideMark/>
          </w:tcPr>
          <w:p w:rsidR="00FD58F6" w:rsidRPr="00793846" w:rsidRDefault="00FD58F6" w:rsidP="00FD58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00" w:type="dxa"/>
            <w:hideMark/>
          </w:tcPr>
          <w:p w:rsidR="00FD58F6" w:rsidRPr="00793846" w:rsidRDefault="00FD58F6" w:rsidP="00FD58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FD58F6" w:rsidRDefault="00FD58F6" w:rsidP="00FD58F6">
            <w:r w:rsidRPr="00343D42">
              <w:rPr>
                <w:rFonts w:cs="Arial"/>
                <w:color w:val="000000"/>
                <w:sz w:val="28"/>
                <w:szCs w:val="40"/>
              </w:rPr>
              <w:t>244 140,3</w:t>
            </w:r>
          </w:p>
        </w:tc>
        <w:tc>
          <w:tcPr>
            <w:tcW w:w="1555" w:type="dxa"/>
            <w:vAlign w:val="bottom"/>
            <w:hideMark/>
          </w:tcPr>
          <w:p w:rsidR="00FD58F6" w:rsidRDefault="00FD58F6" w:rsidP="00FD58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FD58F6" w:rsidRDefault="00FD58F6" w:rsidP="00FD58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FD58F6" w:rsidRPr="00793846" w:rsidTr="00FD58F6">
        <w:trPr>
          <w:trHeight w:val="799"/>
          <w:jc w:val="right"/>
        </w:trPr>
        <w:tc>
          <w:tcPr>
            <w:tcW w:w="3091" w:type="dxa"/>
            <w:hideMark/>
          </w:tcPr>
          <w:p w:rsidR="00FD58F6" w:rsidRPr="00793846" w:rsidRDefault="00FD58F6" w:rsidP="00FD58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800" w:type="dxa"/>
            <w:hideMark/>
          </w:tcPr>
          <w:p w:rsidR="00FD58F6" w:rsidRPr="00793846" w:rsidRDefault="00FD58F6" w:rsidP="00FD58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vAlign w:val="bottom"/>
            <w:hideMark/>
          </w:tcPr>
          <w:p w:rsidR="00FD58F6" w:rsidRDefault="00FD58F6" w:rsidP="00FD58F6">
            <w:r w:rsidRPr="00343D42">
              <w:rPr>
                <w:rFonts w:cs="Arial"/>
                <w:color w:val="000000"/>
                <w:sz w:val="28"/>
                <w:szCs w:val="40"/>
              </w:rPr>
              <w:t>244 140,3</w:t>
            </w:r>
          </w:p>
        </w:tc>
        <w:tc>
          <w:tcPr>
            <w:tcW w:w="1555" w:type="dxa"/>
            <w:vAlign w:val="bottom"/>
            <w:hideMark/>
          </w:tcPr>
          <w:p w:rsidR="00FD58F6" w:rsidRDefault="00FD58F6" w:rsidP="00FD58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FD58F6" w:rsidRDefault="00FD58F6" w:rsidP="00FD58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FD58F6" w:rsidRPr="00793846" w:rsidTr="00FD58F6">
        <w:trPr>
          <w:trHeight w:val="398"/>
          <w:jc w:val="right"/>
        </w:trPr>
        <w:tc>
          <w:tcPr>
            <w:tcW w:w="3091" w:type="dxa"/>
            <w:hideMark/>
          </w:tcPr>
          <w:p w:rsidR="00FD58F6" w:rsidRPr="00793846" w:rsidRDefault="00FD58F6" w:rsidP="00FD58F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00" w:type="dxa"/>
            <w:hideMark/>
          </w:tcPr>
          <w:p w:rsidR="00FD58F6" w:rsidRPr="00793846" w:rsidRDefault="00FD58F6" w:rsidP="00FD58F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FD58F6" w:rsidRDefault="00FD58F6" w:rsidP="00FD58F6">
            <w:r w:rsidRPr="005879A4">
              <w:rPr>
                <w:rFonts w:cs="Arial"/>
                <w:sz w:val="28"/>
                <w:szCs w:val="40"/>
              </w:rPr>
              <w:t>313 872,9</w:t>
            </w:r>
          </w:p>
        </w:tc>
        <w:tc>
          <w:tcPr>
            <w:tcW w:w="1555" w:type="dxa"/>
            <w:vAlign w:val="bottom"/>
            <w:hideMark/>
          </w:tcPr>
          <w:p w:rsidR="00FD58F6" w:rsidRDefault="00FD58F6" w:rsidP="00FD58F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182 426,4</w:t>
            </w:r>
          </w:p>
        </w:tc>
        <w:tc>
          <w:tcPr>
            <w:tcW w:w="1693" w:type="dxa"/>
            <w:vAlign w:val="bottom"/>
            <w:hideMark/>
          </w:tcPr>
          <w:p w:rsidR="00FD58F6" w:rsidRDefault="00FD58F6" w:rsidP="00FD58F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FD58F6" w:rsidRPr="00793846" w:rsidTr="00FD58F6">
        <w:trPr>
          <w:trHeight w:val="398"/>
          <w:jc w:val="right"/>
        </w:trPr>
        <w:tc>
          <w:tcPr>
            <w:tcW w:w="3091" w:type="dxa"/>
            <w:hideMark/>
          </w:tcPr>
          <w:p w:rsidR="00FD58F6" w:rsidRPr="00793846" w:rsidRDefault="00FD58F6" w:rsidP="00FD58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00" w:type="dxa"/>
            <w:hideMark/>
          </w:tcPr>
          <w:p w:rsidR="00FD58F6" w:rsidRPr="00793846" w:rsidRDefault="00FD58F6" w:rsidP="00FD58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FD58F6" w:rsidRDefault="00FD58F6" w:rsidP="00FD58F6">
            <w:r w:rsidRPr="005879A4">
              <w:rPr>
                <w:rFonts w:cs="Arial"/>
                <w:sz w:val="28"/>
                <w:szCs w:val="40"/>
              </w:rPr>
              <w:t>313 872,9</w:t>
            </w:r>
          </w:p>
        </w:tc>
        <w:tc>
          <w:tcPr>
            <w:tcW w:w="1555" w:type="dxa"/>
            <w:vAlign w:val="bottom"/>
            <w:hideMark/>
          </w:tcPr>
          <w:p w:rsidR="00FD58F6" w:rsidRDefault="00FD58F6" w:rsidP="00FD58F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182 426,4</w:t>
            </w:r>
          </w:p>
        </w:tc>
        <w:tc>
          <w:tcPr>
            <w:tcW w:w="1693" w:type="dxa"/>
            <w:vAlign w:val="bottom"/>
            <w:hideMark/>
          </w:tcPr>
          <w:p w:rsidR="00FD58F6" w:rsidRDefault="00FD58F6" w:rsidP="00FD58F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FD58F6" w:rsidRPr="00793846" w:rsidTr="00FD58F6">
        <w:trPr>
          <w:trHeight w:val="637"/>
          <w:jc w:val="right"/>
        </w:trPr>
        <w:tc>
          <w:tcPr>
            <w:tcW w:w="3091" w:type="dxa"/>
            <w:hideMark/>
          </w:tcPr>
          <w:p w:rsidR="00FD58F6" w:rsidRPr="00793846" w:rsidRDefault="00FD58F6" w:rsidP="00FD58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00" w:type="dxa"/>
            <w:hideMark/>
          </w:tcPr>
          <w:p w:rsidR="00FD58F6" w:rsidRPr="00793846" w:rsidRDefault="00FD58F6" w:rsidP="00FD58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FD58F6" w:rsidRDefault="00FD58F6" w:rsidP="00FD58F6">
            <w:r w:rsidRPr="005879A4">
              <w:rPr>
                <w:rFonts w:cs="Arial"/>
                <w:sz w:val="28"/>
                <w:szCs w:val="40"/>
              </w:rPr>
              <w:t>313 872,9</w:t>
            </w:r>
          </w:p>
        </w:tc>
        <w:tc>
          <w:tcPr>
            <w:tcW w:w="1555" w:type="dxa"/>
            <w:vAlign w:val="bottom"/>
            <w:hideMark/>
          </w:tcPr>
          <w:p w:rsidR="00FD58F6" w:rsidRDefault="00FD58F6" w:rsidP="00FD58F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182 426,4</w:t>
            </w:r>
          </w:p>
        </w:tc>
        <w:tc>
          <w:tcPr>
            <w:tcW w:w="1693" w:type="dxa"/>
            <w:vAlign w:val="bottom"/>
            <w:hideMark/>
          </w:tcPr>
          <w:p w:rsidR="00FD58F6" w:rsidRDefault="00FD58F6" w:rsidP="00FD58F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FD58F6" w:rsidRPr="00793846" w:rsidTr="00FD58F6">
        <w:trPr>
          <w:trHeight w:val="799"/>
          <w:jc w:val="right"/>
        </w:trPr>
        <w:tc>
          <w:tcPr>
            <w:tcW w:w="3091" w:type="dxa"/>
            <w:hideMark/>
          </w:tcPr>
          <w:p w:rsidR="00FD58F6" w:rsidRPr="00793846" w:rsidRDefault="00FD58F6" w:rsidP="00FD58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800" w:type="dxa"/>
            <w:hideMark/>
          </w:tcPr>
          <w:p w:rsidR="00FD58F6" w:rsidRPr="00793846" w:rsidRDefault="00FD58F6" w:rsidP="00FD58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vAlign w:val="bottom"/>
            <w:hideMark/>
          </w:tcPr>
          <w:p w:rsidR="00FD58F6" w:rsidRDefault="00FD58F6" w:rsidP="00FD58F6">
            <w:r w:rsidRPr="005879A4">
              <w:rPr>
                <w:rFonts w:cs="Arial"/>
                <w:sz w:val="28"/>
                <w:szCs w:val="40"/>
              </w:rPr>
              <w:t>313 872,9</w:t>
            </w:r>
          </w:p>
        </w:tc>
        <w:tc>
          <w:tcPr>
            <w:tcW w:w="1555" w:type="dxa"/>
            <w:vAlign w:val="bottom"/>
            <w:hideMark/>
          </w:tcPr>
          <w:p w:rsidR="00FD58F6" w:rsidRDefault="00FD58F6" w:rsidP="00FD58F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182 426,4</w:t>
            </w:r>
          </w:p>
        </w:tc>
        <w:tc>
          <w:tcPr>
            <w:tcW w:w="1693" w:type="dxa"/>
            <w:vAlign w:val="bottom"/>
            <w:hideMark/>
          </w:tcPr>
          <w:p w:rsidR="00FD58F6" w:rsidRDefault="00FD58F6" w:rsidP="00FD58F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bookmarkEnd w:id="0"/>
    </w:tbl>
    <w:p w:rsidR="006B4754" w:rsidRPr="006B4754" w:rsidRDefault="006B4754" w:rsidP="009215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11D68"/>
    <w:rsid w:val="00067EE0"/>
    <w:rsid w:val="00082B99"/>
    <w:rsid w:val="000902B0"/>
    <w:rsid w:val="000A73BC"/>
    <w:rsid w:val="000C6D80"/>
    <w:rsid w:val="000D4E66"/>
    <w:rsid w:val="000E1751"/>
    <w:rsid w:val="00176951"/>
    <w:rsid w:val="00192818"/>
    <w:rsid w:val="001947E6"/>
    <w:rsid w:val="0019533A"/>
    <w:rsid w:val="001B1890"/>
    <w:rsid w:val="001C3AE5"/>
    <w:rsid w:val="00220294"/>
    <w:rsid w:val="00262E8A"/>
    <w:rsid w:val="00271278"/>
    <w:rsid w:val="002970CE"/>
    <w:rsid w:val="002D52AB"/>
    <w:rsid w:val="002E2615"/>
    <w:rsid w:val="002F09EA"/>
    <w:rsid w:val="00375C9E"/>
    <w:rsid w:val="0038240E"/>
    <w:rsid w:val="003A6770"/>
    <w:rsid w:val="003B6B99"/>
    <w:rsid w:val="003E5269"/>
    <w:rsid w:val="00402474"/>
    <w:rsid w:val="00411474"/>
    <w:rsid w:val="0041679D"/>
    <w:rsid w:val="00426A44"/>
    <w:rsid w:val="00436723"/>
    <w:rsid w:val="00445FF6"/>
    <w:rsid w:val="004572E3"/>
    <w:rsid w:val="00485DF7"/>
    <w:rsid w:val="004C01FC"/>
    <w:rsid w:val="004C49D2"/>
    <w:rsid w:val="004E572D"/>
    <w:rsid w:val="00512915"/>
    <w:rsid w:val="005219BE"/>
    <w:rsid w:val="005515CB"/>
    <w:rsid w:val="00566EA7"/>
    <w:rsid w:val="00582BE5"/>
    <w:rsid w:val="00582F35"/>
    <w:rsid w:val="00596404"/>
    <w:rsid w:val="005C5928"/>
    <w:rsid w:val="005F4112"/>
    <w:rsid w:val="00652825"/>
    <w:rsid w:val="00656149"/>
    <w:rsid w:val="00682484"/>
    <w:rsid w:val="0068432C"/>
    <w:rsid w:val="006B4754"/>
    <w:rsid w:val="006C422F"/>
    <w:rsid w:val="006D16CC"/>
    <w:rsid w:val="006D7758"/>
    <w:rsid w:val="00713F36"/>
    <w:rsid w:val="00715E9C"/>
    <w:rsid w:val="007724B6"/>
    <w:rsid w:val="007C05F2"/>
    <w:rsid w:val="008001A9"/>
    <w:rsid w:val="0082028B"/>
    <w:rsid w:val="008410AF"/>
    <w:rsid w:val="00852A6B"/>
    <w:rsid w:val="00880823"/>
    <w:rsid w:val="008832FF"/>
    <w:rsid w:val="00897920"/>
    <w:rsid w:val="008A1533"/>
    <w:rsid w:val="008C1746"/>
    <w:rsid w:val="008F426D"/>
    <w:rsid w:val="009050A6"/>
    <w:rsid w:val="009056AC"/>
    <w:rsid w:val="0092158F"/>
    <w:rsid w:val="00930E0D"/>
    <w:rsid w:val="0093758A"/>
    <w:rsid w:val="00956E3C"/>
    <w:rsid w:val="00973932"/>
    <w:rsid w:val="009A31CF"/>
    <w:rsid w:val="009A71AF"/>
    <w:rsid w:val="009C5910"/>
    <w:rsid w:val="009C6B6C"/>
    <w:rsid w:val="009D3DD3"/>
    <w:rsid w:val="009E003F"/>
    <w:rsid w:val="00A53A3E"/>
    <w:rsid w:val="00A54E5C"/>
    <w:rsid w:val="00A57218"/>
    <w:rsid w:val="00A60E55"/>
    <w:rsid w:val="00B129FC"/>
    <w:rsid w:val="00B272BE"/>
    <w:rsid w:val="00B6316F"/>
    <w:rsid w:val="00B76B00"/>
    <w:rsid w:val="00BA39A1"/>
    <w:rsid w:val="00BB3B9C"/>
    <w:rsid w:val="00BD2E12"/>
    <w:rsid w:val="00BF11E0"/>
    <w:rsid w:val="00C223DB"/>
    <w:rsid w:val="00C45CE8"/>
    <w:rsid w:val="00CA59BB"/>
    <w:rsid w:val="00CB3A5E"/>
    <w:rsid w:val="00CB4BB5"/>
    <w:rsid w:val="00CE2892"/>
    <w:rsid w:val="00DA56D9"/>
    <w:rsid w:val="00DB2005"/>
    <w:rsid w:val="00DC64D0"/>
    <w:rsid w:val="00DE48D4"/>
    <w:rsid w:val="00DE75AE"/>
    <w:rsid w:val="00DF01DA"/>
    <w:rsid w:val="00E6342F"/>
    <w:rsid w:val="00E92146"/>
    <w:rsid w:val="00F11BA4"/>
    <w:rsid w:val="00F530BF"/>
    <w:rsid w:val="00F556CD"/>
    <w:rsid w:val="00F72942"/>
    <w:rsid w:val="00F96E0D"/>
    <w:rsid w:val="00FB766D"/>
    <w:rsid w:val="00FC3CD4"/>
    <w:rsid w:val="00FD5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99D54-B4EF-451F-911B-D5EBE9C4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dcterms:created xsi:type="dcterms:W3CDTF">2018-01-26T06:17:00Z</dcterms:created>
  <dcterms:modified xsi:type="dcterms:W3CDTF">2021-07-21T07:56:00Z</dcterms:modified>
</cp:coreProperties>
</file>